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63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075"/>
        <w:gridCol w:w="723"/>
        <w:gridCol w:w="233"/>
        <w:gridCol w:w="249"/>
        <w:gridCol w:w="274"/>
        <w:gridCol w:w="1048"/>
        <w:gridCol w:w="465"/>
        <w:gridCol w:w="508"/>
        <w:gridCol w:w="73"/>
        <w:gridCol w:w="65"/>
        <w:gridCol w:w="441"/>
        <w:gridCol w:w="262"/>
        <w:gridCol w:w="134"/>
        <w:gridCol w:w="447"/>
        <w:gridCol w:w="406"/>
        <w:gridCol w:w="153"/>
        <w:gridCol w:w="138"/>
        <w:gridCol w:w="523"/>
        <w:gridCol w:w="454"/>
        <w:gridCol w:w="586"/>
        <w:gridCol w:w="244"/>
        <w:gridCol w:w="527"/>
        <w:gridCol w:w="190"/>
        <w:gridCol w:w="651"/>
        <w:gridCol w:w="938"/>
      </w:tblGrid>
      <w:tr w:rsidR="00B728A2" w:rsidRPr="00B01529" w14:paraId="2190960D" w14:textId="77777777" w:rsidTr="00D10C7B">
        <w:trPr>
          <w:cantSplit/>
          <w:trHeight w:val="426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0A3BF" w14:textId="77777777" w:rsidR="00B728A2" w:rsidRDefault="000B0B45" w:rsidP="00B72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6A4">
              <w:rPr>
                <w:rFonts w:ascii="Arial" w:hAnsi="Arial" w:cs="Arial"/>
                <w:noProof/>
                <w:sz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70379D3" wp14:editId="7B654088">
                  <wp:simplePos x="0" y="0"/>
                  <wp:positionH relativeFrom="column">
                    <wp:posOffset>2442210</wp:posOffset>
                  </wp:positionH>
                  <wp:positionV relativeFrom="paragraph">
                    <wp:posOffset>83185</wp:posOffset>
                  </wp:positionV>
                  <wp:extent cx="2469515" cy="370840"/>
                  <wp:effectExtent l="0" t="0" r="6985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6A583" w14:textId="77777777" w:rsidR="000B0B45" w:rsidRDefault="000B0B45" w:rsidP="00B72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8653D" w14:textId="77777777" w:rsidR="000B0B45" w:rsidRPr="00B728A2" w:rsidRDefault="000B0B45" w:rsidP="000B0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6699A0A" wp14:editId="4C475C8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-678180</wp:posOffset>
                  </wp:positionV>
                  <wp:extent cx="1974850" cy="456565"/>
                  <wp:effectExtent l="0" t="0" r="6350" b="635"/>
                  <wp:wrapSquare wrapText="bothSides"/>
                  <wp:docPr id="3" name="Picture 3" descr="R &amp;I New 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 &amp;I New imag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28A2" w:rsidRPr="007D0F7B" w14:paraId="7EA407D2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92FBD" w14:textId="77777777" w:rsidR="000B0B45" w:rsidRPr="007D0F7B" w:rsidRDefault="000B0B45" w:rsidP="000D0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Serious Adverse Event 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 xml:space="preserve">Follow Up </w:t>
            </w:r>
            <w:r w:rsidRPr="007D0F7B">
              <w:rPr>
                <w:rFonts w:cstheme="minorHAnsi"/>
                <w:b/>
                <w:sz w:val="20"/>
                <w:szCs w:val="20"/>
              </w:rPr>
              <w:t>Reporting Form</w:t>
            </w:r>
          </w:p>
          <w:p w14:paraId="21093649" w14:textId="77777777" w:rsidR="000B0B45" w:rsidRPr="007D0F7B" w:rsidRDefault="000B0B45" w:rsidP="00412E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745313" w14:textId="77777777" w:rsidR="000B0B45" w:rsidRPr="007D0F7B" w:rsidRDefault="00D34FE4" w:rsidP="00305181">
            <w:pPr>
              <w:rPr>
                <w:rFonts w:cstheme="minorHAnsi"/>
                <w:b/>
                <w:sz w:val="20"/>
                <w:szCs w:val="20"/>
              </w:rPr>
            </w:pPr>
            <w:r w:rsidRPr="00D34FE4">
              <w:rPr>
                <w:rFonts w:cstheme="minorHAnsi"/>
                <w:b/>
                <w:sz w:val="20"/>
                <w:szCs w:val="20"/>
              </w:rPr>
              <w:t>Please submit this form to Nottingham University Hospitals NHS Trust Research and</w:t>
            </w:r>
            <w:r>
              <w:rPr>
                <w:rFonts w:cstheme="minorHAnsi"/>
                <w:b/>
                <w:sz w:val="20"/>
                <w:szCs w:val="20"/>
              </w:rPr>
              <w:t xml:space="preserve"> Innovation via e-mail to </w:t>
            </w:r>
            <w:hyperlink r:id="rId10" w:history="1">
              <w:r w:rsidRPr="006B7746">
                <w:rPr>
                  <w:rStyle w:val="Hyperlink"/>
                  <w:rFonts w:cstheme="minorHAnsi"/>
                  <w:b/>
                  <w:sz w:val="20"/>
                  <w:szCs w:val="20"/>
                </w:rPr>
                <w:t>RDSAE@nuh.nhs.uk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E6A7D" w:rsidRPr="007D0F7B" w14:paraId="79FB4CBC" w14:textId="77777777" w:rsidTr="00D10C7B">
        <w:trPr>
          <w:cantSplit/>
          <w:trHeight w:val="340"/>
        </w:trPr>
        <w:tc>
          <w:tcPr>
            <w:tcW w:w="250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CCF04F" w14:textId="77777777" w:rsidR="001E6A7D" w:rsidRPr="007D0F7B" w:rsidRDefault="001E6A7D" w:rsidP="000F2D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pct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2BEBA0" w14:textId="77777777" w:rsidR="001E6A7D" w:rsidRPr="007D0F7B" w:rsidRDefault="001E6A7D" w:rsidP="00D34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244" w:rsidRPr="007D0F7B" w14:paraId="6E3D761B" w14:textId="77777777" w:rsidTr="00D10C7B">
        <w:trPr>
          <w:cantSplit/>
          <w:trHeight w:val="50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BD2EA" w14:textId="77777777" w:rsidR="00A87244" w:rsidRPr="007D0F7B" w:rsidRDefault="00A87244" w:rsidP="00A8724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D0F7B">
              <w:rPr>
                <w:rFonts w:cstheme="minorHAnsi"/>
                <w:sz w:val="20"/>
                <w:szCs w:val="20"/>
                <w:u w:val="single"/>
              </w:rPr>
              <w:t>Please select one of the following options:</w:t>
            </w:r>
          </w:p>
          <w:p w14:paraId="18973659" w14:textId="77777777" w:rsidR="00A87244" w:rsidRPr="007D0F7B" w:rsidRDefault="00A87244" w:rsidP="00A87244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C0CB7EA" w14:textId="5062725B" w:rsidR="00A87244" w:rsidRPr="007D0F7B" w:rsidRDefault="00033707" w:rsidP="00A8724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u w:val="single"/>
                </w:rPr>
                <w:id w:val="-580683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215">
                  <w:rPr>
                    <w:rFonts w:ascii="MS Gothic" w:eastAsia="MS Gothic" w:hAnsi="MS Gothic" w:cstheme="minorHAnsi" w:hint="eastAsia"/>
                    <w:sz w:val="20"/>
                    <w:szCs w:val="20"/>
                    <w:u w:val="single"/>
                  </w:rPr>
                  <w:t>☒</w:t>
                </w:r>
              </w:sdtContent>
            </w:sdt>
            <w:r w:rsidR="00A87244" w:rsidRPr="007D0F7B">
              <w:rPr>
                <w:rFonts w:cstheme="minorHAnsi"/>
                <w:b/>
                <w:sz w:val="20"/>
                <w:szCs w:val="20"/>
              </w:rPr>
              <w:t xml:space="preserve"> CTIMP (Clinical Trial of Investigational Medicinal Product)</w:t>
            </w:r>
          </w:p>
          <w:p w14:paraId="0EF88612" w14:textId="77777777" w:rsidR="00A87244" w:rsidRPr="007D0F7B" w:rsidRDefault="00033707" w:rsidP="00A8724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u w:val="single"/>
                </w:rPr>
                <w:id w:val="19749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44" w:rsidRPr="007D0F7B">
                  <w:rPr>
                    <w:rFonts w:ascii="MS Gothic" w:eastAsia="MS Gothic" w:hAnsi="MS Gothic" w:cs="MS Gothic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A87244" w:rsidRPr="007D0F7B">
              <w:rPr>
                <w:rFonts w:cstheme="minorHAnsi"/>
                <w:b/>
                <w:sz w:val="20"/>
                <w:szCs w:val="20"/>
              </w:rPr>
              <w:t xml:space="preserve"> CIMD  (Clinical Investigation of Medical Device)</w:t>
            </w:r>
          </w:p>
          <w:p w14:paraId="6F3C0FF7" w14:textId="77777777" w:rsidR="00A87244" w:rsidRPr="007D0F7B" w:rsidRDefault="00033707" w:rsidP="00A8724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u w:val="single"/>
                </w:rPr>
                <w:id w:val="-8260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44" w:rsidRPr="007D0F7B">
                  <w:rPr>
                    <w:rFonts w:ascii="MS Gothic" w:eastAsia="MS Gothic" w:hAnsi="MS Gothic" w:cs="MS Gothic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A87244" w:rsidRPr="007D0F7B">
              <w:rPr>
                <w:rFonts w:cstheme="minorHAnsi"/>
                <w:b/>
                <w:sz w:val="20"/>
                <w:szCs w:val="20"/>
              </w:rPr>
              <w:t xml:space="preserve"> Other</w:t>
            </w:r>
          </w:p>
        </w:tc>
      </w:tr>
      <w:tr w:rsidR="00EB5ED9" w:rsidRPr="007D0F7B" w14:paraId="1903B3E9" w14:textId="77777777" w:rsidTr="00D10C7B">
        <w:trPr>
          <w:cantSplit/>
          <w:trHeight w:val="50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8E1EB" w14:textId="77777777" w:rsidR="00EB5ED9" w:rsidRPr="007D0F7B" w:rsidRDefault="00EB5ED9" w:rsidP="00EB5ED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D0F7B">
              <w:rPr>
                <w:rFonts w:cstheme="minorHAnsi"/>
                <w:b/>
                <w:color w:val="FF0000"/>
                <w:sz w:val="20"/>
                <w:szCs w:val="20"/>
              </w:rPr>
              <w:t>DATE MUST BE ENTERED DD/MMM/YYYY</w:t>
            </w:r>
          </w:p>
          <w:p w14:paraId="6F2FD4CD" w14:textId="77777777" w:rsidR="00EB5ED9" w:rsidRPr="007D0F7B" w:rsidRDefault="00EB5ED9" w:rsidP="00EB5ED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D0F7B">
              <w:rPr>
                <w:rFonts w:cstheme="minorHAnsi"/>
                <w:b/>
                <w:color w:val="FF0000"/>
                <w:sz w:val="20"/>
                <w:szCs w:val="20"/>
              </w:rPr>
              <w:t>Time must be entered HH:MM</w:t>
            </w:r>
          </w:p>
        </w:tc>
      </w:tr>
      <w:tr w:rsidR="00B728A2" w:rsidRPr="007D0F7B" w14:paraId="7BF9C43C" w14:textId="77777777" w:rsidTr="00D10C7B">
        <w:trPr>
          <w:cantSplit/>
          <w:trHeight w:val="146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9B9CD" w14:textId="77777777" w:rsidR="00B728A2" w:rsidRPr="007D0F7B" w:rsidRDefault="00B728A2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7CA2" w:rsidRPr="007D0F7B" w14:paraId="3081253F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37EA3F0A" w14:textId="77777777" w:rsidR="007C707F" w:rsidRPr="007D0F7B" w:rsidRDefault="007C707F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1: Study Information</w:t>
            </w:r>
          </w:p>
        </w:tc>
      </w:tr>
      <w:tr w:rsidR="008614E3" w:rsidRPr="007D0F7B" w14:paraId="4543D31B" w14:textId="77777777" w:rsidTr="00D10C7B">
        <w:trPr>
          <w:cantSplit/>
          <w:trHeight w:val="693"/>
        </w:trPr>
        <w:tc>
          <w:tcPr>
            <w:tcW w:w="821" w:type="pct"/>
            <w:gridSpan w:val="2"/>
            <w:tcBorders>
              <w:left w:val="single" w:sz="4" w:space="0" w:color="auto"/>
            </w:tcBorders>
            <w:vAlign w:val="center"/>
          </w:tcPr>
          <w:p w14:paraId="657EA7B8" w14:textId="77777777" w:rsidR="008614E3" w:rsidRPr="007D0F7B" w:rsidRDefault="008614E3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Study Title:</w:t>
            </w:r>
          </w:p>
        </w:tc>
        <w:tc>
          <w:tcPr>
            <w:tcW w:w="4179" w:type="pct"/>
            <w:gridSpan w:val="23"/>
            <w:vAlign w:val="center"/>
          </w:tcPr>
          <w:p w14:paraId="46F522C6" w14:textId="4EB3D542" w:rsidR="008614E3" w:rsidRPr="007A3883" w:rsidRDefault="008809CF" w:rsidP="007A3883">
            <w:pPr>
              <w:pStyle w:val="Addressee"/>
              <w:spacing w:line="276" w:lineRule="auto"/>
              <w:rPr>
                <w:rFonts w:eastAsiaTheme="minorHAnsi" w:cstheme="minorHAnsi"/>
                <w:sz w:val="20"/>
                <w:szCs w:val="20"/>
              </w:rPr>
            </w:pPr>
            <w:proofErr w:type="spellStart"/>
            <w:r w:rsidRPr="007A3883">
              <w:rPr>
                <w:rFonts w:eastAsiaTheme="minorHAnsi" w:cstheme="minorHAnsi"/>
                <w:sz w:val="20"/>
                <w:szCs w:val="20"/>
              </w:rPr>
              <w:t>MAnnitol</w:t>
            </w:r>
            <w:proofErr w:type="spellEnd"/>
            <w:r w:rsidRPr="007A3883">
              <w:rPr>
                <w:rFonts w:eastAsiaTheme="minorHAnsi" w:cstheme="minorHAnsi"/>
                <w:sz w:val="20"/>
                <w:szCs w:val="20"/>
              </w:rPr>
              <w:t xml:space="preserve"> for Cerebral oEdema after IntraCerebral Haemorrhage</w:t>
            </w:r>
            <w:r w:rsidR="007A3883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7A3883">
              <w:rPr>
                <w:rFonts w:eastAsiaTheme="minorHAnsi" w:cstheme="minorHAnsi"/>
                <w:sz w:val="20"/>
                <w:szCs w:val="20"/>
              </w:rPr>
              <w:t>(MACE-ICH): a feasibility trial</w:t>
            </w:r>
          </w:p>
        </w:tc>
      </w:tr>
      <w:tr w:rsidR="00BB5983" w:rsidRPr="007D0F7B" w14:paraId="26EA9F32" w14:textId="77777777" w:rsidTr="00D10C7B">
        <w:trPr>
          <w:cantSplit/>
          <w:trHeight w:val="415"/>
        </w:trPr>
        <w:tc>
          <w:tcPr>
            <w:tcW w:w="82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69018" w14:textId="77777777" w:rsidR="00045494" w:rsidRPr="007D0F7B" w:rsidRDefault="009456E0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Chief Investigator:</w:t>
            </w:r>
          </w:p>
        </w:tc>
        <w:tc>
          <w:tcPr>
            <w:tcW w:w="1943" w:type="pct"/>
            <w:gridSpan w:val="12"/>
            <w:tcBorders>
              <w:bottom w:val="single" w:sz="4" w:space="0" w:color="auto"/>
            </w:tcBorders>
            <w:vAlign w:val="center"/>
          </w:tcPr>
          <w:p w14:paraId="54D2C807" w14:textId="39A16562" w:rsidR="00045494" w:rsidRPr="007D0F7B" w:rsidRDefault="008809CF" w:rsidP="00B728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Kailash Krishnan</w:t>
            </w:r>
          </w:p>
        </w:tc>
        <w:tc>
          <w:tcPr>
            <w:tcW w:w="1046" w:type="pct"/>
            <w:gridSpan w:val="6"/>
            <w:tcBorders>
              <w:bottom w:val="single" w:sz="4" w:space="0" w:color="auto"/>
            </w:tcBorders>
            <w:vAlign w:val="center"/>
          </w:tcPr>
          <w:p w14:paraId="3550902E" w14:textId="77777777" w:rsidR="00045494" w:rsidRPr="007D0F7B" w:rsidRDefault="00045494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vAlign w:val="center"/>
          </w:tcPr>
          <w:p w14:paraId="6EB8142B" w14:textId="77777777" w:rsidR="00045494" w:rsidRPr="007D0F7B" w:rsidRDefault="00045494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5983" w:rsidRPr="007D0F7B" w14:paraId="089526F9" w14:textId="77777777" w:rsidTr="00D10C7B">
        <w:trPr>
          <w:cantSplit/>
          <w:trHeight w:val="415"/>
        </w:trPr>
        <w:tc>
          <w:tcPr>
            <w:tcW w:w="82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A1875" w14:textId="77777777" w:rsidR="007C707F" w:rsidRPr="007D0F7B" w:rsidRDefault="00B573DD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R&amp;I </w:t>
            </w:r>
            <w:r w:rsidR="00CC7009" w:rsidRPr="007D0F7B">
              <w:rPr>
                <w:rFonts w:cstheme="minorHAnsi"/>
                <w:b/>
                <w:sz w:val="20"/>
                <w:szCs w:val="20"/>
              </w:rPr>
              <w:t>Ref</w:t>
            </w:r>
            <w:r w:rsidR="002D22CA" w:rsidRPr="007D0F7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87AF8" w:rsidRPr="007D0F7B">
              <w:rPr>
                <w:rFonts w:cstheme="minorHAnsi"/>
                <w:b/>
                <w:sz w:val="20"/>
                <w:szCs w:val="20"/>
              </w:rPr>
              <w:t>Number:</w:t>
            </w:r>
          </w:p>
        </w:tc>
        <w:tc>
          <w:tcPr>
            <w:tcW w:w="1943" w:type="pct"/>
            <w:gridSpan w:val="12"/>
            <w:tcBorders>
              <w:bottom w:val="single" w:sz="4" w:space="0" w:color="auto"/>
            </w:tcBorders>
            <w:vAlign w:val="center"/>
          </w:tcPr>
          <w:p w14:paraId="5CB90B6E" w14:textId="2F891027" w:rsidR="007C707F" w:rsidRPr="007D0F7B" w:rsidRDefault="008809CF" w:rsidP="00B728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22SR001</w:t>
            </w:r>
          </w:p>
        </w:tc>
        <w:tc>
          <w:tcPr>
            <w:tcW w:w="1046" w:type="pct"/>
            <w:gridSpan w:val="6"/>
            <w:tcBorders>
              <w:bottom w:val="single" w:sz="4" w:space="0" w:color="auto"/>
            </w:tcBorders>
            <w:vAlign w:val="center"/>
          </w:tcPr>
          <w:p w14:paraId="41F86D60" w14:textId="77777777" w:rsidR="007C707F" w:rsidRPr="007D0F7B" w:rsidRDefault="00C87AF8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EudraCT Number: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vAlign w:val="center"/>
          </w:tcPr>
          <w:p w14:paraId="7288E3B9" w14:textId="14E5D601" w:rsidR="007C707F" w:rsidRPr="007D0F7B" w:rsidRDefault="0035471B" w:rsidP="00B728A2">
            <w:pPr>
              <w:rPr>
                <w:rFonts w:cstheme="minorHAnsi"/>
                <w:sz w:val="20"/>
                <w:szCs w:val="20"/>
              </w:rPr>
            </w:pPr>
            <w:r w:rsidRPr="0035471B">
              <w:rPr>
                <w:rFonts w:cstheme="minorHAnsi"/>
                <w:sz w:val="20"/>
                <w:szCs w:val="20"/>
              </w:rPr>
              <w:t>2022-000283-22</w:t>
            </w:r>
          </w:p>
        </w:tc>
      </w:tr>
      <w:tr w:rsidR="008614E3" w:rsidRPr="007D0F7B" w14:paraId="53B0CB5E" w14:textId="77777777" w:rsidTr="00D10C7B">
        <w:trPr>
          <w:cantSplit/>
          <w:trHeight w:val="415"/>
        </w:trPr>
        <w:tc>
          <w:tcPr>
            <w:tcW w:w="82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4CE2F" w14:textId="77777777" w:rsidR="008614E3" w:rsidRPr="007D0F7B" w:rsidRDefault="008614E3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IRAS Number:</w:t>
            </w:r>
          </w:p>
        </w:tc>
        <w:tc>
          <w:tcPr>
            <w:tcW w:w="1943" w:type="pct"/>
            <w:gridSpan w:val="12"/>
            <w:tcBorders>
              <w:bottom w:val="single" w:sz="4" w:space="0" w:color="auto"/>
            </w:tcBorders>
            <w:vAlign w:val="center"/>
          </w:tcPr>
          <w:p w14:paraId="1C66D5F7" w14:textId="33E6EFEF" w:rsidR="008614E3" w:rsidRPr="007D0F7B" w:rsidRDefault="0035471B" w:rsidP="00B728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1004870</w:t>
            </w:r>
          </w:p>
        </w:tc>
        <w:tc>
          <w:tcPr>
            <w:tcW w:w="1046" w:type="pct"/>
            <w:gridSpan w:val="6"/>
            <w:tcBorders>
              <w:bottom w:val="single" w:sz="4" w:space="0" w:color="auto"/>
            </w:tcBorders>
            <w:vAlign w:val="center"/>
          </w:tcPr>
          <w:p w14:paraId="302B25FF" w14:textId="77777777" w:rsidR="008614E3" w:rsidRPr="007D0F7B" w:rsidRDefault="008614E3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Site Address/Number: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vAlign w:val="center"/>
          </w:tcPr>
          <w:p w14:paraId="025D6322" w14:textId="77777777" w:rsidR="008614E3" w:rsidRPr="007D0F7B" w:rsidRDefault="008614E3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26FB47DE" w14:textId="77777777" w:rsidTr="00D10C7B">
        <w:trPr>
          <w:cantSplit/>
          <w:trHeight w:val="83"/>
        </w:trPr>
        <w:tc>
          <w:tcPr>
            <w:tcW w:w="5000" w:type="pct"/>
            <w:gridSpan w:val="2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76C1F2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2CE4C3C8" w14:textId="77777777" w:rsidTr="00D10C7B">
        <w:trPr>
          <w:cantSplit/>
          <w:trHeight w:val="523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100D928" w14:textId="77777777" w:rsidR="0076281A" w:rsidRPr="007D0F7B" w:rsidRDefault="0076281A" w:rsidP="0076281A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Follow up Report Number: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978E46" w14:textId="77777777" w:rsidR="0076281A" w:rsidRPr="007D0F7B" w:rsidRDefault="0076281A" w:rsidP="00762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pct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9FCDB" w14:textId="77777777" w:rsidR="0076281A" w:rsidRPr="007D0F7B" w:rsidRDefault="0076281A" w:rsidP="0076281A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Follow up Report Date:</w:t>
            </w:r>
          </w:p>
        </w:tc>
        <w:tc>
          <w:tcPr>
            <w:tcW w:w="834" w:type="pct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A626D6" w14:textId="77777777" w:rsidR="0076281A" w:rsidRPr="007D0F7B" w:rsidRDefault="0076281A" w:rsidP="0076281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2CD24E" w14:textId="77777777" w:rsidR="0076281A" w:rsidRPr="007D0F7B" w:rsidRDefault="0076281A" w:rsidP="0076281A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SAE Reference Number: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8CF020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5983" w:rsidRPr="007D0F7B" w14:paraId="09954A55" w14:textId="77777777" w:rsidTr="00D10C7B">
        <w:trPr>
          <w:cantSplit/>
          <w:trHeight w:val="170"/>
        </w:trPr>
        <w:tc>
          <w:tcPr>
            <w:tcW w:w="82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F37A66C" w14:textId="77777777" w:rsidR="007C707F" w:rsidRPr="007D0F7B" w:rsidRDefault="007C707F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F8641C" w14:textId="77777777" w:rsidR="007C707F" w:rsidRPr="007D0F7B" w:rsidRDefault="007C707F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pct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8256F12" w14:textId="77777777" w:rsidR="007C707F" w:rsidRPr="007D0F7B" w:rsidRDefault="007C707F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22EAC4" w14:textId="77777777" w:rsidR="007C707F" w:rsidRPr="007D0F7B" w:rsidRDefault="007C707F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09D4" w:rsidRPr="007D0F7B" w14:paraId="2CE86935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3F514C49" w14:textId="77777777" w:rsidR="007C707F" w:rsidRPr="007D0F7B" w:rsidRDefault="007C707F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2: Participant Information</w:t>
            </w:r>
          </w:p>
        </w:tc>
      </w:tr>
      <w:tr w:rsidR="00F574D4" w:rsidRPr="007D0F7B" w14:paraId="37AAA0AA" w14:textId="77777777" w:rsidTr="00D10C7B">
        <w:trPr>
          <w:cantSplit/>
          <w:trHeight w:val="170"/>
        </w:trPr>
        <w:tc>
          <w:tcPr>
            <w:tcW w:w="497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18E42D" w14:textId="77777777" w:rsidR="00F574D4" w:rsidRPr="007D0F7B" w:rsidRDefault="00F574D4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Initials:</w:t>
            </w:r>
          </w:p>
        </w:tc>
        <w:tc>
          <w:tcPr>
            <w:tcW w:w="1683" w:type="pct"/>
            <w:gridSpan w:val="9"/>
            <w:tcBorders>
              <w:bottom w:val="double" w:sz="4" w:space="0" w:color="auto"/>
            </w:tcBorders>
            <w:vAlign w:val="center"/>
          </w:tcPr>
          <w:p w14:paraId="34F68EF4" w14:textId="77777777" w:rsidR="00F574D4" w:rsidRPr="007D0F7B" w:rsidRDefault="00F574D4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pct"/>
            <w:gridSpan w:val="6"/>
            <w:tcBorders>
              <w:bottom w:val="double" w:sz="4" w:space="0" w:color="auto"/>
            </w:tcBorders>
            <w:vAlign w:val="center"/>
          </w:tcPr>
          <w:p w14:paraId="71D7032D" w14:textId="77777777" w:rsidR="00F574D4" w:rsidRPr="007D0F7B" w:rsidRDefault="00F574D4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Participant Number:</w:t>
            </w:r>
          </w:p>
        </w:tc>
        <w:tc>
          <w:tcPr>
            <w:tcW w:w="1967" w:type="pct"/>
            <w:gridSpan w:val="9"/>
            <w:tcBorders>
              <w:bottom w:val="double" w:sz="4" w:space="0" w:color="auto"/>
            </w:tcBorders>
            <w:vAlign w:val="center"/>
          </w:tcPr>
          <w:p w14:paraId="60A1BBB3" w14:textId="77777777" w:rsidR="00F574D4" w:rsidRPr="007D0F7B" w:rsidRDefault="00F574D4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7CA2" w:rsidRPr="007D0F7B" w14:paraId="32184D2F" w14:textId="77777777" w:rsidTr="00D10C7B">
        <w:trPr>
          <w:cantSplit/>
          <w:trHeight w:val="17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7E25D0C" w14:textId="77777777" w:rsidR="007C707F" w:rsidRPr="007D0F7B" w:rsidRDefault="007C707F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707F" w:rsidRPr="007D0F7B" w14:paraId="1A49B88F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955C3E9" w14:textId="77777777" w:rsidR="007C707F" w:rsidRPr="007D0F7B" w:rsidRDefault="007C707F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3: Event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 xml:space="preserve"> Follow Up</w:t>
            </w:r>
            <w:r w:rsidRPr="007D0F7B">
              <w:rPr>
                <w:rFonts w:cs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="0076281A" w:rsidRPr="007D0F7B" w14:paraId="26F55E81" w14:textId="77777777" w:rsidTr="00D10C7B">
        <w:trPr>
          <w:cantSplit/>
          <w:trHeight w:val="419"/>
        </w:trPr>
        <w:tc>
          <w:tcPr>
            <w:tcW w:w="2116" w:type="pct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A038B" w14:textId="77777777" w:rsidR="0076281A" w:rsidRPr="007D0F7B" w:rsidRDefault="0076281A" w:rsidP="00EB5ED9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EB5ED9" w:rsidRPr="007D0F7B">
              <w:rPr>
                <w:rFonts w:cstheme="minorHAnsi"/>
                <w:b/>
                <w:sz w:val="20"/>
                <w:szCs w:val="20"/>
              </w:rPr>
              <w:t>C</w:t>
            </w:r>
            <w:r w:rsidRPr="007D0F7B">
              <w:rPr>
                <w:rFonts w:cstheme="minorHAnsi"/>
                <w:b/>
                <w:sz w:val="20"/>
                <w:szCs w:val="20"/>
              </w:rPr>
              <w:t>hanges to</w:t>
            </w:r>
            <w:r w:rsidR="00EB5ED9" w:rsidRPr="007D0F7B">
              <w:rPr>
                <w:rFonts w:cstheme="minorHAnsi"/>
                <w:b/>
                <w:sz w:val="20"/>
                <w:szCs w:val="20"/>
              </w:rPr>
              <w:t xml:space="preserve"> Event detailed in I</w:t>
            </w:r>
            <w:r w:rsidRPr="007D0F7B">
              <w:rPr>
                <w:rFonts w:cstheme="minorHAnsi"/>
                <w:b/>
                <w:sz w:val="20"/>
                <w:szCs w:val="20"/>
              </w:rPr>
              <w:t xml:space="preserve">nitial SAE Report 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37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1A6AACF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1" w:type="pct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3B3B2" w14:textId="77777777" w:rsidR="0076281A" w:rsidRPr="007D0F7B" w:rsidRDefault="00EB5ED9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Changes to Event detailed in I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>nitial SAE Report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76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D418E1B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5983" w:rsidRPr="007D0F7B" w14:paraId="276CA8CF" w14:textId="77777777" w:rsidTr="00D10C7B">
        <w:trPr>
          <w:cantSplit/>
          <w:trHeight w:val="860"/>
        </w:trPr>
        <w:tc>
          <w:tcPr>
            <w:tcW w:w="1857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73349" w14:textId="77777777" w:rsidR="00912C01" w:rsidRPr="007D0F7B" w:rsidRDefault="00912C01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Description of 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 xml:space="preserve">Changes to the </w:t>
            </w:r>
            <w:r w:rsidRPr="007D0F7B">
              <w:rPr>
                <w:rFonts w:cstheme="minorHAnsi"/>
                <w:b/>
                <w:sz w:val="20"/>
                <w:szCs w:val="20"/>
              </w:rPr>
              <w:t>Event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 xml:space="preserve"> and Action Taken Since Previous Report</w:t>
            </w:r>
            <w:r w:rsidRPr="007D0F7B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6B748BF" w14:textId="77777777" w:rsidR="000B0B45" w:rsidRPr="007D0F7B" w:rsidRDefault="0076281A" w:rsidP="0076281A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Include dates</w:t>
            </w:r>
            <w:r w:rsidR="00834AD4" w:rsidRPr="007D0F7B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="00912C01" w:rsidRPr="007D0F7B">
              <w:rPr>
                <w:rFonts w:cstheme="minorHAnsi"/>
                <w:i/>
                <w:sz w:val="20"/>
                <w:szCs w:val="20"/>
              </w:rPr>
              <w:t xml:space="preserve">Do </w:t>
            </w:r>
            <w:r w:rsidR="00912C01" w:rsidRPr="007D0F7B">
              <w:rPr>
                <w:rFonts w:cstheme="minorHAnsi"/>
                <w:b/>
                <w:i/>
                <w:sz w:val="20"/>
                <w:szCs w:val="20"/>
                <w:u w:val="single"/>
              </w:rPr>
              <w:t>NOT</w:t>
            </w:r>
            <w:r w:rsidR="00912C01" w:rsidRPr="007D0F7B">
              <w:rPr>
                <w:rFonts w:cstheme="minorHAnsi"/>
                <w:i/>
                <w:sz w:val="20"/>
                <w:szCs w:val="20"/>
              </w:rPr>
              <w:t xml:space="preserve"> use abbreviations</w:t>
            </w:r>
          </w:p>
          <w:p w14:paraId="106E76F8" w14:textId="77777777" w:rsidR="0076281A" w:rsidRPr="007D0F7B" w:rsidRDefault="0076281A" w:rsidP="0076281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8D6C8AE" w14:textId="77777777" w:rsidR="0076281A" w:rsidRPr="007D0F7B" w:rsidRDefault="0076281A" w:rsidP="0076281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2DDAB14" w14:textId="77777777" w:rsidR="0076281A" w:rsidRPr="007D0F7B" w:rsidRDefault="0076281A" w:rsidP="0076281A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43" w:type="pct"/>
            <w:gridSpan w:val="18"/>
            <w:tcBorders>
              <w:bottom w:val="single" w:sz="4" w:space="0" w:color="auto"/>
            </w:tcBorders>
            <w:vAlign w:val="center"/>
          </w:tcPr>
          <w:p w14:paraId="6CF8FF72" w14:textId="77777777" w:rsidR="00912C01" w:rsidRPr="007D0F7B" w:rsidRDefault="00912C01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7E56DFFF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4D25D" w14:textId="77777777" w:rsidR="0076281A" w:rsidRPr="007D0F7B" w:rsidRDefault="0076281A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Event Outcome</w:t>
            </w:r>
          </w:p>
        </w:tc>
      </w:tr>
      <w:tr w:rsidR="0076281A" w:rsidRPr="007D0F7B" w14:paraId="6534DDCB" w14:textId="77777777" w:rsidTr="00D10C7B">
        <w:trPr>
          <w:cantSplit/>
          <w:trHeight w:val="340"/>
        </w:trPr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E6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 xml:space="preserve">Fatal </w:t>
            </w:r>
            <w:r w:rsidRPr="007D0F7B">
              <w:rPr>
                <w:rFonts w:cstheme="minorHAnsi"/>
                <w:i/>
                <w:sz w:val="20"/>
                <w:szCs w:val="20"/>
              </w:rPr>
              <w:t>(Give cause of death if known in event description)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214457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D16E8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4A1E4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>Date of death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378FA" w14:textId="77777777" w:rsidR="0076281A" w:rsidRPr="007D0F7B" w:rsidRDefault="0076281A" w:rsidP="00B728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7425902D" w14:textId="77777777" w:rsidTr="00D10C7B">
        <w:trPr>
          <w:cantSplit/>
          <w:trHeight w:val="340"/>
        </w:trPr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FD2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>Recovered/Resolved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94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9046B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17F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>Date recovered</w:t>
            </w:r>
          </w:p>
        </w:tc>
        <w:tc>
          <w:tcPr>
            <w:tcW w:w="10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32B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6ED6DF7A" w14:textId="77777777" w:rsidTr="00D10C7B">
        <w:trPr>
          <w:cantSplit/>
          <w:trHeight w:val="340"/>
        </w:trPr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A18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 xml:space="preserve">Recovered/Resolved with sequelae </w:t>
            </w:r>
            <w:r w:rsidRPr="007D0F7B">
              <w:rPr>
                <w:rFonts w:cstheme="minorHAnsi"/>
                <w:i/>
                <w:sz w:val="20"/>
                <w:szCs w:val="20"/>
              </w:rPr>
              <w:t>(Give detail in event description)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695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3F4C5A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0E62C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>Date recovered</w:t>
            </w:r>
          </w:p>
        </w:tc>
        <w:tc>
          <w:tcPr>
            <w:tcW w:w="10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F8C8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2D6D9808" w14:textId="77777777" w:rsidTr="00D10C7B">
        <w:trPr>
          <w:cantSplit/>
          <w:trHeight w:val="340"/>
        </w:trPr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4ED2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 xml:space="preserve">On-going </w:t>
            </w:r>
            <w:r w:rsidRPr="007D0F7B">
              <w:rPr>
                <w:rFonts w:cstheme="minorHAnsi"/>
                <w:i/>
                <w:sz w:val="20"/>
                <w:szCs w:val="20"/>
              </w:rPr>
              <w:t>(Give detail in event description)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466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049FBD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9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0DA25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281A" w:rsidRPr="007D0F7B" w14:paraId="5DF33251" w14:textId="77777777" w:rsidTr="00D10C7B">
        <w:trPr>
          <w:cantSplit/>
          <w:trHeight w:val="340"/>
        </w:trPr>
        <w:tc>
          <w:tcPr>
            <w:tcW w:w="2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588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sz w:val="20"/>
                <w:szCs w:val="20"/>
              </w:rPr>
              <w:t>Unknown at time of report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1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089F4F" w14:textId="77777777" w:rsidR="0076281A" w:rsidRPr="007D0F7B" w:rsidRDefault="0076281A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9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4920A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F" w:rsidRPr="007D0F7B" w14:paraId="4A35A39A" w14:textId="77777777" w:rsidTr="00D10C7B">
        <w:trPr>
          <w:cantSplit/>
          <w:trHeight w:val="118"/>
        </w:trPr>
        <w:tc>
          <w:tcPr>
            <w:tcW w:w="5000" w:type="pct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E3F77" w14:textId="77777777" w:rsidR="003563DF" w:rsidRPr="007D0F7B" w:rsidRDefault="003563DF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069E" w:rsidRPr="007D0F7B" w14:paraId="4886516C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22FF4" w14:textId="77777777" w:rsidR="0061069E" w:rsidRPr="007D0F7B" w:rsidRDefault="0061069E" w:rsidP="0076281A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Section 4: 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 xml:space="preserve">Concomitant </w:t>
            </w:r>
            <w:r w:rsidRPr="007D0F7B">
              <w:rPr>
                <w:rFonts w:cstheme="minorHAnsi"/>
                <w:b/>
                <w:sz w:val="20"/>
                <w:szCs w:val="20"/>
              </w:rPr>
              <w:t>Medication Information</w:t>
            </w:r>
          </w:p>
        </w:tc>
      </w:tr>
      <w:tr w:rsidR="00BB5983" w:rsidRPr="007D0F7B" w14:paraId="2E0E9026" w14:textId="77777777" w:rsidTr="00D10C7B">
        <w:trPr>
          <w:cantSplit/>
          <w:trHeight w:val="414"/>
        </w:trPr>
        <w:tc>
          <w:tcPr>
            <w:tcW w:w="1054" w:type="pct"/>
            <w:gridSpan w:val="4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E7566" w14:textId="77777777" w:rsidR="0061069E" w:rsidRPr="007D0F7B" w:rsidRDefault="0061069E" w:rsidP="0076281A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Participant has 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>received</w:t>
            </w:r>
            <w:r w:rsidRPr="007D0F7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6281A" w:rsidRPr="007D0F7B">
              <w:rPr>
                <w:rFonts w:cstheme="minorHAnsi"/>
                <w:b/>
                <w:sz w:val="20"/>
                <w:szCs w:val="20"/>
              </w:rPr>
              <w:t>Concomitant</w:t>
            </w:r>
            <w:r w:rsidRPr="007D0F7B">
              <w:rPr>
                <w:rFonts w:cstheme="minorHAnsi"/>
                <w:b/>
                <w:sz w:val="20"/>
                <w:szCs w:val="20"/>
              </w:rPr>
              <w:t xml:space="preserve"> Medication</w:t>
            </w:r>
          </w:p>
        </w:tc>
        <w:tc>
          <w:tcPr>
            <w:tcW w:w="3946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AA9BD" w14:textId="77777777" w:rsidR="00D34FE4" w:rsidRDefault="00033707" w:rsidP="0076281A">
            <w:pPr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3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9E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069E" w:rsidRPr="007D0F7B">
              <w:rPr>
                <w:rFonts w:cstheme="minorHAnsi"/>
                <w:sz w:val="20"/>
                <w:szCs w:val="20"/>
              </w:rPr>
              <w:t xml:space="preserve"> No </w:t>
            </w:r>
          </w:p>
          <w:p w14:paraId="6FEE8FC6" w14:textId="77777777" w:rsidR="0061069E" w:rsidRPr="00D34FE4" w:rsidRDefault="0061069E" w:rsidP="00D34FE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1734B59A" w14:textId="77777777" w:rsidTr="00D10C7B">
        <w:trPr>
          <w:cantSplit/>
          <w:trHeight w:val="414"/>
        </w:trPr>
        <w:tc>
          <w:tcPr>
            <w:tcW w:w="105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CC6F6" w14:textId="77777777" w:rsidR="0061069E" w:rsidRPr="007D0F7B" w:rsidRDefault="0061069E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6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BE50" w14:textId="77777777" w:rsidR="00D10C7B" w:rsidRDefault="00033707" w:rsidP="00B728A2">
            <w:pPr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9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9E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069E" w:rsidRPr="007D0F7B">
              <w:rPr>
                <w:rFonts w:cstheme="minorHAnsi"/>
                <w:sz w:val="20"/>
                <w:szCs w:val="20"/>
              </w:rPr>
              <w:t xml:space="preserve"> Yes </w:t>
            </w:r>
            <w:r w:rsidR="0061069E" w:rsidRPr="007D0F7B">
              <w:rPr>
                <w:rFonts w:cstheme="minorHAnsi"/>
                <w:i/>
                <w:sz w:val="20"/>
                <w:szCs w:val="20"/>
              </w:rPr>
              <w:t xml:space="preserve">(Provide details below)                     </w:t>
            </w:r>
          </w:p>
          <w:p w14:paraId="4476A8C0" w14:textId="77777777" w:rsidR="0061069E" w:rsidRPr="00D10C7B" w:rsidRDefault="0061069E" w:rsidP="00D10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8A2" w:rsidRPr="007D0F7B" w14:paraId="533EE65B" w14:textId="77777777" w:rsidTr="00D10C7B">
        <w:trPr>
          <w:cantSplit/>
          <w:trHeight w:val="51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7A558" w14:textId="77777777" w:rsidR="00DA3D67" w:rsidRPr="007D0F7B" w:rsidRDefault="00DA3D67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lastRenderedPageBreak/>
              <w:t>Name of Medication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F6FC" w14:textId="77777777" w:rsidR="00834AD4" w:rsidRPr="007D0F7B" w:rsidRDefault="00DA3D67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Indication(s) for Use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0F78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Dose (units)</w:t>
            </w:r>
          </w:p>
        </w:tc>
        <w:tc>
          <w:tcPr>
            <w:tcW w:w="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C340C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Route of Administration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5BF2D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Date of First Administration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3DCEA" w14:textId="77777777" w:rsidR="00834AD4" w:rsidRPr="007D0F7B" w:rsidRDefault="00DA3D67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Date of Last Administration</w:t>
            </w:r>
          </w:p>
        </w:tc>
      </w:tr>
      <w:tr w:rsidR="00B728A2" w:rsidRPr="007D0F7B" w14:paraId="67BB1799" w14:textId="77777777" w:rsidTr="00D10C7B">
        <w:trPr>
          <w:cantSplit/>
          <w:trHeight w:val="352"/>
        </w:trPr>
        <w:tc>
          <w:tcPr>
            <w:tcW w:w="105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19E2" w14:textId="77777777" w:rsidR="007F3326" w:rsidRPr="007D0F7B" w:rsidRDefault="007F3326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5D15C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DA397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CAA5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00045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73938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281A" w:rsidRPr="007D0F7B" w14:paraId="6519A67A" w14:textId="77777777" w:rsidTr="00D10C7B">
        <w:trPr>
          <w:cantSplit/>
          <w:trHeight w:val="352"/>
        </w:trPr>
        <w:tc>
          <w:tcPr>
            <w:tcW w:w="105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524F9" w14:textId="77777777" w:rsidR="0076281A" w:rsidRPr="007D0F7B" w:rsidRDefault="0076281A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1683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5FF4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9C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8E6B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7E1A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728A2" w:rsidRPr="007D0F7B" w14:paraId="34F360A4" w14:textId="77777777" w:rsidTr="00D10C7B">
        <w:trPr>
          <w:cantSplit/>
          <w:trHeight w:val="352"/>
        </w:trPr>
        <w:tc>
          <w:tcPr>
            <w:tcW w:w="105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47A0D" w14:textId="77777777" w:rsidR="00DA3D67" w:rsidRPr="007D0F7B" w:rsidRDefault="00DA3D67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157F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7BA3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CF2B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6BE1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669D" w14:textId="77777777" w:rsidR="00DA3D67" w:rsidRPr="007D0F7B" w:rsidRDefault="00DA3D67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281A" w:rsidRPr="007D0F7B" w14:paraId="62AF6385" w14:textId="77777777" w:rsidTr="00D10C7B">
        <w:trPr>
          <w:cantSplit/>
          <w:trHeight w:val="352"/>
        </w:trPr>
        <w:tc>
          <w:tcPr>
            <w:tcW w:w="5000" w:type="pct"/>
            <w:gridSpan w:val="2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19E" w14:textId="77777777" w:rsidR="0076281A" w:rsidRPr="007D0F7B" w:rsidRDefault="0076281A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 xml:space="preserve">Continuation sheet attached </w:t>
            </w:r>
            <w:r w:rsidRPr="007D0F7B">
              <w:rPr>
                <w:rFonts w:cstheme="minorHAnsi"/>
                <w:i/>
                <w:sz w:val="20"/>
                <w:szCs w:val="20"/>
              </w:rPr>
              <w:t xml:space="preserve">(Tick if additional </w:t>
            </w:r>
            <w:r w:rsidRPr="007D0F7B">
              <w:rPr>
                <w:rFonts w:cstheme="minorHAnsi"/>
                <w:b/>
                <w:i/>
                <w:sz w:val="20"/>
                <w:szCs w:val="20"/>
              </w:rPr>
              <w:t>concomitant medication</w:t>
            </w:r>
            <w:r w:rsidRPr="007D0F7B">
              <w:rPr>
                <w:rFonts w:cstheme="minorHAnsi"/>
                <w:i/>
                <w:sz w:val="20"/>
                <w:szCs w:val="20"/>
              </w:rPr>
              <w:t xml:space="preserve"> is listed on a separate sheet and indicate number of pages)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29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0F7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4612A" w:rsidRPr="007D0F7B" w14:paraId="2D50FB56" w14:textId="77777777" w:rsidTr="00D10C7B">
        <w:trPr>
          <w:cantSplit/>
          <w:trHeight w:val="414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9DF85" w14:textId="77777777" w:rsidR="00C4612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5</w:t>
            </w:r>
            <w:r w:rsidR="00C4612A" w:rsidRPr="007D0F7B">
              <w:rPr>
                <w:rFonts w:cstheme="minorHAnsi"/>
                <w:b/>
                <w:sz w:val="20"/>
                <w:szCs w:val="20"/>
              </w:rPr>
              <w:t>: Participant Status</w:t>
            </w:r>
          </w:p>
        </w:tc>
      </w:tr>
      <w:tr w:rsidR="007836A4" w:rsidRPr="007D0F7B" w14:paraId="49A5249D" w14:textId="77777777" w:rsidTr="00D10C7B">
        <w:trPr>
          <w:cantSplit/>
          <w:trHeight w:val="414"/>
        </w:trPr>
        <w:tc>
          <w:tcPr>
            <w:tcW w:w="11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DC33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Blind Broken:</w:t>
            </w:r>
          </w:p>
        </w:tc>
        <w:tc>
          <w:tcPr>
            <w:tcW w:w="12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A4EB7" w14:textId="77777777" w:rsidR="00625DDA" w:rsidRPr="007D0F7B" w:rsidRDefault="00033707" w:rsidP="00B728A2">
            <w:pPr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86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DDA" w:rsidRPr="007D0F7B">
              <w:rPr>
                <w:rFonts w:cstheme="minorHAnsi"/>
                <w:sz w:val="20"/>
                <w:szCs w:val="20"/>
              </w:rPr>
              <w:t xml:space="preserve"> Not Applicable</w:t>
            </w:r>
          </w:p>
        </w:tc>
        <w:tc>
          <w:tcPr>
            <w:tcW w:w="69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B98A" w14:textId="77777777" w:rsidR="00625DDA" w:rsidRPr="007D0F7B" w:rsidRDefault="00033707" w:rsidP="00B728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41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DDA" w:rsidRPr="007D0F7B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919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D507" w14:textId="77777777" w:rsidR="00625DDA" w:rsidRPr="007D0F7B" w:rsidRDefault="00033707" w:rsidP="00B728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70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DDA" w:rsidRPr="007D0F7B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B5983" w:rsidRPr="007D0F7B" w14:paraId="59A0D26E" w14:textId="77777777" w:rsidTr="00D10C7B">
        <w:trPr>
          <w:cantSplit/>
          <w:trHeight w:val="414"/>
        </w:trPr>
        <w:tc>
          <w:tcPr>
            <w:tcW w:w="18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8847" w14:textId="77777777" w:rsidR="00C4612A" w:rsidRPr="007D0F7B" w:rsidRDefault="00033707" w:rsidP="00B728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19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2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4612A" w:rsidRPr="007D0F7B">
              <w:rPr>
                <w:rFonts w:cstheme="minorHAnsi"/>
                <w:sz w:val="20"/>
                <w:szCs w:val="20"/>
              </w:rPr>
              <w:t xml:space="preserve"> Continuing in the trial</w:t>
            </w:r>
          </w:p>
        </w:tc>
        <w:tc>
          <w:tcPr>
            <w:tcW w:w="31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B058C" w14:textId="77777777" w:rsidR="00C4612A" w:rsidRPr="007D0F7B" w:rsidRDefault="00C4612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3C1CDA20" w14:textId="77777777" w:rsidTr="00D10C7B">
        <w:trPr>
          <w:cantSplit/>
          <w:trHeight w:val="414"/>
        </w:trPr>
        <w:tc>
          <w:tcPr>
            <w:tcW w:w="18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A87F" w14:textId="77777777" w:rsidR="00625DDA" w:rsidRPr="007D0F7B" w:rsidRDefault="00033707" w:rsidP="00B728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81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DDA" w:rsidRPr="007D0F7B">
              <w:rPr>
                <w:rFonts w:cstheme="minorHAnsi"/>
                <w:sz w:val="20"/>
                <w:szCs w:val="20"/>
              </w:rPr>
              <w:t xml:space="preserve"> Completed the trial</w:t>
            </w:r>
          </w:p>
        </w:tc>
        <w:tc>
          <w:tcPr>
            <w:tcW w:w="10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BE25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Date of Completion:</w:t>
            </w:r>
          </w:p>
        </w:tc>
        <w:tc>
          <w:tcPr>
            <w:tcW w:w="2039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45926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70C0E74D" w14:textId="77777777" w:rsidTr="00D10C7B">
        <w:trPr>
          <w:cantSplit/>
          <w:trHeight w:val="414"/>
        </w:trPr>
        <w:tc>
          <w:tcPr>
            <w:tcW w:w="1881" w:type="pct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8D6DE" w14:textId="77777777" w:rsidR="00625DDA" w:rsidRPr="007D0F7B" w:rsidRDefault="00033707" w:rsidP="00B728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22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7D0F7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DDA" w:rsidRPr="007D0F7B">
              <w:rPr>
                <w:rFonts w:cstheme="minorHAnsi"/>
                <w:sz w:val="20"/>
                <w:szCs w:val="20"/>
              </w:rPr>
              <w:t xml:space="preserve"> Withdrawn from the trial</w:t>
            </w:r>
          </w:p>
        </w:tc>
        <w:tc>
          <w:tcPr>
            <w:tcW w:w="1081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7C2F0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Date of Withdrawal:</w:t>
            </w:r>
          </w:p>
        </w:tc>
        <w:tc>
          <w:tcPr>
            <w:tcW w:w="2039" w:type="pct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E452E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54D095AC" w14:textId="77777777" w:rsidTr="00D10C7B">
        <w:trPr>
          <w:cantSplit/>
          <w:trHeight w:val="309"/>
        </w:trPr>
        <w:tc>
          <w:tcPr>
            <w:tcW w:w="1881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65CE6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D6BAFF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9" w:type="pct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0A180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25DDA" w:rsidRPr="007D0F7B" w14:paraId="76E08537" w14:textId="77777777" w:rsidTr="00D10C7B">
        <w:trPr>
          <w:cantSplit/>
          <w:trHeight w:val="414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AD028" w14:textId="77777777" w:rsidR="00625DD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6</w:t>
            </w:r>
            <w:r w:rsidR="00625DDA" w:rsidRPr="007D0F7B">
              <w:rPr>
                <w:rFonts w:cstheme="minorHAnsi"/>
                <w:b/>
                <w:sz w:val="20"/>
                <w:szCs w:val="20"/>
              </w:rPr>
              <w:t>: Additional Information</w:t>
            </w:r>
          </w:p>
        </w:tc>
      </w:tr>
      <w:tr w:rsidR="00625DDA" w:rsidRPr="007D0F7B" w14:paraId="4AA1E729" w14:textId="77777777" w:rsidTr="00D10C7B">
        <w:trPr>
          <w:cantSplit/>
          <w:trHeight w:val="1128"/>
        </w:trPr>
        <w:tc>
          <w:tcPr>
            <w:tcW w:w="5000" w:type="pct"/>
            <w:gridSpan w:val="2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8465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ADAE271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A2DFB64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1120C5D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C7107E1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481025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2A00C67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108D361" w14:textId="77777777" w:rsidR="00834AD4" w:rsidRPr="007D0F7B" w:rsidRDefault="00834AD4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6702" w:rsidRPr="007D0F7B" w14:paraId="3D3E84FE" w14:textId="77777777" w:rsidTr="00D10C7B">
        <w:trPr>
          <w:cantSplit/>
          <w:trHeight w:val="273"/>
        </w:trPr>
        <w:tc>
          <w:tcPr>
            <w:tcW w:w="5000" w:type="pct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EF34" w14:textId="77777777" w:rsidR="00226702" w:rsidRPr="007D0F7B" w:rsidRDefault="00226702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4612A" w:rsidRPr="007D0F7B" w14:paraId="4479D458" w14:textId="77777777" w:rsidTr="00D10C7B">
        <w:trPr>
          <w:cantSplit/>
          <w:trHeight w:val="340"/>
        </w:trPr>
        <w:tc>
          <w:tcPr>
            <w:tcW w:w="5000" w:type="pct"/>
            <w:gridSpan w:val="2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0DBB8" w14:textId="77777777" w:rsidR="00C4612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Section 7</w:t>
            </w:r>
            <w:r w:rsidR="00C4612A" w:rsidRPr="007D0F7B">
              <w:rPr>
                <w:rFonts w:cstheme="minorHAnsi"/>
                <w:b/>
                <w:sz w:val="20"/>
                <w:szCs w:val="20"/>
              </w:rPr>
              <w:t>: Completion Details</w:t>
            </w:r>
          </w:p>
        </w:tc>
      </w:tr>
      <w:tr w:rsidR="00741786" w:rsidRPr="007D0F7B" w14:paraId="5D594422" w14:textId="77777777" w:rsidTr="00D10C7B">
        <w:trPr>
          <w:cantSplit/>
          <w:trHeight w:val="510"/>
        </w:trPr>
        <w:tc>
          <w:tcPr>
            <w:tcW w:w="93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41E25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Report Completed by: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533AE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6390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484D9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41786" w:rsidRPr="007D0F7B" w14:paraId="612D1A63" w14:textId="77777777" w:rsidTr="00D10C7B">
        <w:trPr>
          <w:cantSplit/>
          <w:trHeight w:val="170"/>
        </w:trPr>
        <w:tc>
          <w:tcPr>
            <w:tcW w:w="9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7BB3F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3323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Name (PRINT)</w:t>
            </w:r>
          </w:p>
        </w:tc>
        <w:tc>
          <w:tcPr>
            <w:tcW w:w="131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71A0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11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CB8A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</w:tr>
      <w:tr w:rsidR="00741786" w:rsidRPr="007D0F7B" w14:paraId="2D0BAABD" w14:textId="77777777" w:rsidTr="00D10C7B">
        <w:trPr>
          <w:cantSplit/>
          <w:trHeight w:val="510"/>
        </w:trPr>
        <w:tc>
          <w:tcPr>
            <w:tcW w:w="93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3D15" w14:textId="77777777" w:rsidR="00625DDA" w:rsidRPr="007D0F7B" w:rsidRDefault="00625DDA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PI Review:</w:t>
            </w:r>
          </w:p>
          <w:p w14:paraId="12E5FE70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(If not reporter)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EBDD2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5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DE6D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0431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41786" w:rsidRPr="007D0F7B" w14:paraId="136A8379" w14:textId="77777777" w:rsidTr="00D10C7B">
        <w:trPr>
          <w:cantSplit/>
          <w:trHeight w:val="170"/>
        </w:trPr>
        <w:tc>
          <w:tcPr>
            <w:tcW w:w="9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1CD75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3CF34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Name (PRINT)</w:t>
            </w:r>
          </w:p>
        </w:tc>
        <w:tc>
          <w:tcPr>
            <w:tcW w:w="1315" w:type="pct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E597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1191" w:type="pct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BAAE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</w:tr>
    </w:tbl>
    <w:p w14:paraId="78427FC3" w14:textId="77777777" w:rsidR="00EB5ED9" w:rsidRPr="007D0F7B" w:rsidRDefault="00EB5ED9">
      <w:pPr>
        <w:rPr>
          <w:rFonts w:cstheme="minorHAnsi"/>
          <w:sz w:val="20"/>
          <w:szCs w:val="20"/>
        </w:rPr>
      </w:pPr>
    </w:p>
    <w:tbl>
      <w:tblPr>
        <w:tblStyle w:val="TableGrid"/>
        <w:tblW w:w="517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031"/>
        <w:gridCol w:w="174"/>
        <w:gridCol w:w="3166"/>
        <w:gridCol w:w="275"/>
        <w:gridCol w:w="357"/>
        <w:gridCol w:w="1177"/>
        <w:gridCol w:w="455"/>
        <w:gridCol w:w="350"/>
        <w:gridCol w:w="71"/>
        <w:gridCol w:w="290"/>
        <w:gridCol w:w="2395"/>
      </w:tblGrid>
      <w:tr w:rsidR="00C4612A" w:rsidRPr="007D0F7B" w14:paraId="00D15AD2" w14:textId="77777777" w:rsidTr="00741786">
        <w:trPr>
          <w:cantSplit/>
          <w:trHeight w:val="340"/>
        </w:trPr>
        <w:tc>
          <w:tcPr>
            <w:tcW w:w="5000" w:type="pct"/>
            <w:gridSpan w:val="11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A2C4EA2" w14:textId="77777777" w:rsidR="00C4612A" w:rsidRPr="007D0F7B" w:rsidRDefault="00C4612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FOR SPONSOR USE ONLY</w:t>
            </w:r>
          </w:p>
        </w:tc>
      </w:tr>
      <w:tr w:rsidR="0076281A" w:rsidRPr="007D0F7B" w14:paraId="38BC02E4" w14:textId="77777777" w:rsidTr="0076281A">
        <w:trPr>
          <w:cantSplit/>
          <w:trHeight w:val="510"/>
        </w:trPr>
        <w:tc>
          <w:tcPr>
            <w:tcW w:w="945" w:type="pc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5E614" w14:textId="77777777" w:rsidR="0076281A" w:rsidRPr="007D0F7B" w:rsidRDefault="0076281A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Initial Report Date: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88B85" w14:textId="77777777" w:rsidR="0076281A" w:rsidRPr="007D0F7B" w:rsidRDefault="0076281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pct"/>
            <w:gridSpan w:val="7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3FD553E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56F62" w:rsidRPr="007D0F7B" w14:paraId="64649830" w14:textId="77777777" w:rsidTr="0076281A">
        <w:trPr>
          <w:cantSplit/>
          <w:trHeight w:val="510"/>
        </w:trPr>
        <w:tc>
          <w:tcPr>
            <w:tcW w:w="945" w:type="pct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7B6BA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Report Received by: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C580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9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A7BA" w14:textId="77777777" w:rsidR="00456F62" w:rsidRPr="007D0F7B" w:rsidRDefault="00456F62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83" w:type="pct"/>
            <w:gridSpan w:val="3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F615772" w14:textId="77777777" w:rsidR="00456F62" w:rsidRPr="007D0F7B" w:rsidRDefault="00456F62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56F62" w:rsidRPr="007D0F7B" w14:paraId="3AE7A3F2" w14:textId="77777777" w:rsidTr="0076281A">
        <w:trPr>
          <w:cantSplit/>
          <w:trHeight w:val="170"/>
        </w:trPr>
        <w:tc>
          <w:tcPr>
            <w:tcW w:w="945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F593C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0692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Name (PRINT)</w:t>
            </w:r>
          </w:p>
        </w:tc>
        <w:tc>
          <w:tcPr>
            <w:tcW w:w="10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FC96" w14:textId="77777777" w:rsidR="00456F62" w:rsidRPr="007D0F7B" w:rsidRDefault="00456F62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12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B85E679" w14:textId="77777777" w:rsidR="00456F62" w:rsidRPr="007D0F7B" w:rsidRDefault="00456F62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Time</w:t>
            </w:r>
          </w:p>
        </w:tc>
      </w:tr>
      <w:tr w:rsidR="00456F62" w:rsidRPr="007D0F7B" w14:paraId="16F98D38" w14:textId="77777777" w:rsidTr="0076281A">
        <w:trPr>
          <w:cantSplit/>
          <w:trHeight w:val="510"/>
        </w:trPr>
        <w:tc>
          <w:tcPr>
            <w:tcW w:w="945" w:type="pct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95BA5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Report Checked and Tracked by: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B5E4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9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7A35B" w14:textId="77777777" w:rsidR="00456F62" w:rsidRPr="007D0F7B" w:rsidRDefault="00456F62" w:rsidP="00B728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3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8927E07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6F62" w:rsidRPr="007D0F7B" w14:paraId="566A10EF" w14:textId="77777777" w:rsidTr="0076281A">
        <w:trPr>
          <w:cantSplit/>
          <w:trHeight w:val="170"/>
        </w:trPr>
        <w:tc>
          <w:tcPr>
            <w:tcW w:w="945" w:type="pct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B4A13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5A59B" w14:textId="77777777" w:rsidR="00456F62" w:rsidRPr="007D0F7B" w:rsidRDefault="00456F62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Name (PRINT)</w:t>
            </w:r>
          </w:p>
        </w:tc>
        <w:tc>
          <w:tcPr>
            <w:tcW w:w="10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ED198" w14:textId="77777777" w:rsidR="00456F62" w:rsidRPr="007D0F7B" w:rsidRDefault="00456F62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12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2EBAD73" w14:textId="77777777" w:rsidR="00456F62" w:rsidRPr="007D0F7B" w:rsidRDefault="00456F62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Time</w:t>
            </w:r>
          </w:p>
        </w:tc>
      </w:tr>
      <w:tr w:rsidR="007836A4" w:rsidRPr="007D0F7B" w14:paraId="31B23B72" w14:textId="77777777" w:rsidTr="00834AD4">
        <w:trPr>
          <w:cantSplit/>
          <w:trHeight w:val="793"/>
        </w:trPr>
        <w:tc>
          <w:tcPr>
            <w:tcW w:w="94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879EA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4055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C09DEB9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41786" w:rsidRPr="007D0F7B" w14:paraId="6A685F5C" w14:textId="77777777" w:rsidTr="0076281A">
        <w:trPr>
          <w:cantSplit/>
          <w:trHeight w:val="397"/>
        </w:trPr>
        <w:tc>
          <w:tcPr>
            <w:tcW w:w="945" w:type="pct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9F4EE5" w14:textId="77777777" w:rsidR="00625DDA" w:rsidRPr="007D0F7B" w:rsidRDefault="00625DDA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9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26FCD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7BF54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43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63A14E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double" w:sz="4" w:space="0" w:color="auto"/>
              <w:left w:val="nil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02FF21F" w14:textId="77777777" w:rsidR="00625DDA" w:rsidRPr="007D0F7B" w:rsidRDefault="00625DD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01529" w:rsidRPr="007D0F7B" w14:paraId="640B7E80" w14:textId="77777777" w:rsidTr="00741786">
        <w:trPr>
          <w:cantSplit/>
          <w:trHeight w:val="340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11F2CEE" w14:textId="77777777" w:rsidR="00B01529" w:rsidRPr="007D0F7B" w:rsidRDefault="00D34FE4" w:rsidP="00B728A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by R&amp;I Clinical Research Physician:</w:t>
            </w:r>
          </w:p>
        </w:tc>
      </w:tr>
      <w:tr w:rsidR="0076281A" w:rsidRPr="007D0F7B" w14:paraId="43401C0F" w14:textId="77777777" w:rsidTr="0076281A">
        <w:trPr>
          <w:cantSplit/>
          <w:trHeight w:val="525"/>
        </w:trPr>
        <w:tc>
          <w:tcPr>
            <w:tcW w:w="1026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0DEC0" w14:textId="77777777" w:rsidR="0076281A" w:rsidRPr="007D0F7B" w:rsidRDefault="0076281A" w:rsidP="00C724C9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Initial MedDRA Code: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4F4" w14:textId="77777777" w:rsidR="0076281A" w:rsidRPr="007D0F7B" w:rsidRDefault="0076281A" w:rsidP="00C724C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2603D" w14:textId="77777777" w:rsidR="0076281A" w:rsidRPr="007D0F7B" w:rsidRDefault="0076281A" w:rsidP="00B728A2">
            <w:pPr>
              <w:rPr>
                <w:rFonts w:cstheme="minorHAnsi"/>
                <w:b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MedDRA Code changed to:</w:t>
            </w:r>
          </w:p>
          <w:p w14:paraId="3762D7B5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(if required):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5FA0289" w14:textId="77777777" w:rsidR="0076281A" w:rsidRPr="007D0F7B" w:rsidRDefault="0076281A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7FBB0CCC" w14:textId="77777777" w:rsidTr="0076281A">
        <w:trPr>
          <w:cantSplit/>
          <w:trHeight w:val="830"/>
        </w:trPr>
        <w:tc>
          <w:tcPr>
            <w:tcW w:w="1026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14092" w14:textId="77777777" w:rsidR="00B01529" w:rsidRPr="007D0F7B" w:rsidRDefault="00B01529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lastRenderedPageBreak/>
              <w:t>Comments:</w:t>
            </w:r>
          </w:p>
        </w:tc>
        <w:tc>
          <w:tcPr>
            <w:tcW w:w="3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296E1B4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15D86DD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C0BA945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669A5DD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E0CFB68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315A2BE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0112452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CAB3AB4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FF7C7DC" w14:textId="77777777" w:rsidR="00C724C9" w:rsidRPr="007D0F7B" w:rsidRDefault="00C724C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B5983" w:rsidRPr="007D0F7B" w14:paraId="5C756EA9" w14:textId="77777777" w:rsidTr="0076281A">
        <w:trPr>
          <w:cantSplit/>
          <w:trHeight w:val="432"/>
        </w:trPr>
        <w:tc>
          <w:tcPr>
            <w:tcW w:w="1026" w:type="pct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6F20F" w14:textId="77777777" w:rsidR="00B01529" w:rsidRPr="007D0F7B" w:rsidRDefault="00B01529" w:rsidP="00B728A2">
            <w:pPr>
              <w:rPr>
                <w:rFonts w:cstheme="minorHAnsi"/>
                <w:sz w:val="20"/>
                <w:szCs w:val="20"/>
              </w:rPr>
            </w:pPr>
            <w:r w:rsidRPr="007D0F7B">
              <w:rPr>
                <w:rFonts w:cstheme="minorHAnsi"/>
                <w:b/>
                <w:sz w:val="20"/>
                <w:szCs w:val="20"/>
              </w:rPr>
              <w:t>Assessment Completed by: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FE58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A4818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CFC7731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41786" w:rsidRPr="007D0F7B" w14:paraId="501B1E62" w14:textId="77777777" w:rsidTr="0076281A">
        <w:trPr>
          <w:cantSplit/>
          <w:trHeight w:val="170"/>
        </w:trPr>
        <w:tc>
          <w:tcPr>
            <w:tcW w:w="1026" w:type="pct"/>
            <w:gridSpan w:val="2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33DC3" w14:textId="77777777" w:rsidR="00B01529" w:rsidRPr="007D0F7B" w:rsidRDefault="00B01529" w:rsidP="00B72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518B1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Name (PRINT)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0F046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1446" w:type="pct"/>
            <w:gridSpan w:val="4"/>
            <w:tcBorders>
              <w:top w:val="nil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45EB38E" w14:textId="77777777" w:rsidR="00B01529" w:rsidRPr="007D0F7B" w:rsidRDefault="00B01529" w:rsidP="00B728A2">
            <w:pPr>
              <w:rPr>
                <w:rFonts w:cstheme="minorHAnsi"/>
                <w:i/>
                <w:sz w:val="20"/>
                <w:szCs w:val="20"/>
              </w:rPr>
            </w:pPr>
            <w:r w:rsidRPr="007D0F7B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</w:tr>
    </w:tbl>
    <w:p w14:paraId="3B69809A" w14:textId="77777777" w:rsidR="002B21E9" w:rsidRPr="007D0F7B" w:rsidRDefault="002B21E9" w:rsidP="00A04572">
      <w:pPr>
        <w:tabs>
          <w:tab w:val="left" w:pos="2835"/>
        </w:tabs>
        <w:spacing w:after="0" w:line="240" w:lineRule="auto"/>
        <w:rPr>
          <w:rFonts w:cstheme="minorHAnsi"/>
          <w:sz w:val="20"/>
          <w:szCs w:val="20"/>
        </w:rPr>
      </w:pPr>
    </w:p>
    <w:p w14:paraId="5977561B" w14:textId="77777777" w:rsidR="006D5AE0" w:rsidRPr="007D0F7B" w:rsidRDefault="006D5AE0" w:rsidP="00C81A4D">
      <w:pPr>
        <w:spacing w:after="0" w:line="240" w:lineRule="auto"/>
        <w:rPr>
          <w:rFonts w:cstheme="minorHAnsi"/>
          <w:sz w:val="20"/>
          <w:szCs w:val="20"/>
        </w:rPr>
      </w:pPr>
    </w:p>
    <w:sectPr w:rsidR="006D5AE0" w:rsidRPr="007D0F7B" w:rsidSect="00741786">
      <w:headerReference w:type="default" r:id="rId11"/>
      <w:footerReference w:type="default" r:id="rId12"/>
      <w:pgSz w:w="11906" w:h="16838"/>
      <w:pgMar w:top="72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9BDA" w14:textId="77777777" w:rsidR="00C00911" w:rsidRDefault="00C00911" w:rsidP="003D312C">
      <w:pPr>
        <w:spacing w:after="0" w:line="240" w:lineRule="auto"/>
      </w:pPr>
      <w:r>
        <w:separator/>
      </w:r>
    </w:p>
  </w:endnote>
  <w:endnote w:type="continuationSeparator" w:id="0">
    <w:p w14:paraId="04D3B312" w14:textId="77777777" w:rsidR="00C00911" w:rsidRDefault="00C00911" w:rsidP="003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85590"/>
      <w:docPartObj>
        <w:docPartGallery w:val="Page Numbers (Bottom of Page)"/>
        <w:docPartUnique/>
      </w:docPartObj>
    </w:sdtPr>
    <w:sdtEndPr/>
    <w:sdtContent>
      <w:sdt>
        <w:sdtPr>
          <w:id w:val="-188762010"/>
          <w:docPartObj>
            <w:docPartGallery w:val="Page Numbers (Top of Page)"/>
            <w:docPartUnique/>
          </w:docPartObj>
        </w:sdtPr>
        <w:sdtEndPr/>
        <w:sdtContent>
          <w:p w14:paraId="79C981EE" w14:textId="77777777" w:rsidR="00B728A2" w:rsidRDefault="009E50DA" w:rsidP="00B728A2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TAFR01911</w:t>
            </w:r>
            <w:r w:rsidR="0001736C">
              <w:rPr>
                <w:rFonts w:ascii="Arial" w:hAnsi="Arial" w:cs="Arial"/>
                <w:sz w:val="16"/>
                <w:szCs w:val="16"/>
              </w:rPr>
              <w:t>_</w:t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 xml:space="preserve">Serious Adverse Event </w:t>
            </w:r>
            <w:r w:rsidR="00A87244">
              <w:rPr>
                <w:rFonts w:ascii="Arial" w:hAnsi="Arial" w:cs="Arial"/>
                <w:sz w:val="16"/>
                <w:szCs w:val="16"/>
              </w:rPr>
              <w:t xml:space="preserve">Follow-up </w:t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 xml:space="preserve">Reporting </w:t>
            </w:r>
            <w:proofErr w:type="spellStart"/>
            <w:r w:rsidR="00B728A2" w:rsidRPr="007836A4">
              <w:rPr>
                <w:rFonts w:ascii="Arial" w:hAnsi="Arial" w:cs="Arial"/>
                <w:sz w:val="16"/>
                <w:szCs w:val="16"/>
              </w:rPr>
              <w:t>Form_</w:t>
            </w:r>
            <w:r w:rsidR="0001736C">
              <w:rPr>
                <w:rFonts w:ascii="Arial" w:hAnsi="Arial" w:cs="Arial"/>
                <w:sz w:val="16"/>
                <w:szCs w:val="16"/>
              </w:rPr>
              <w:t>Version</w:t>
            </w:r>
            <w:proofErr w:type="spellEnd"/>
            <w:r w:rsidR="000173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4EFB">
              <w:rPr>
                <w:rFonts w:ascii="Arial" w:hAnsi="Arial" w:cs="Arial"/>
                <w:sz w:val="16"/>
                <w:szCs w:val="16"/>
              </w:rPr>
              <w:t>2</w:t>
            </w:r>
            <w:r w:rsidR="00D10C7B">
              <w:rPr>
                <w:rFonts w:ascii="Arial" w:hAnsi="Arial" w:cs="Arial"/>
                <w:sz w:val="16"/>
                <w:szCs w:val="16"/>
              </w:rPr>
              <w:t>.1</w:t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8614E3">
              <w:rPr>
                <w:rFonts w:ascii="Arial" w:hAnsi="Arial" w:cs="Arial"/>
                <w:sz w:val="16"/>
                <w:szCs w:val="16"/>
              </w:rPr>
              <w:br/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>Effective Date</w:t>
            </w:r>
            <w:r w:rsidR="0001736C">
              <w:rPr>
                <w:rFonts w:ascii="Arial" w:hAnsi="Arial" w:cs="Arial"/>
                <w:sz w:val="16"/>
                <w:szCs w:val="16"/>
              </w:rPr>
              <w:t>:</w:t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0C7B">
              <w:rPr>
                <w:rFonts w:ascii="Arial" w:hAnsi="Arial" w:cs="Arial"/>
                <w:sz w:val="16"/>
                <w:szCs w:val="16"/>
              </w:rPr>
              <w:t>31</w:t>
            </w:r>
            <w:r w:rsidR="00D10C7B" w:rsidRPr="00D10C7B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D10C7B">
              <w:rPr>
                <w:rFonts w:ascii="Arial" w:hAnsi="Arial" w:cs="Arial"/>
                <w:sz w:val="16"/>
                <w:szCs w:val="16"/>
              </w:rPr>
              <w:t xml:space="preserve"> January 2023</w:t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ab/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0C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728A2" w:rsidRPr="007836A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0C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B728A2" w:rsidRPr="007836A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8A9381" w14:textId="77777777" w:rsidR="007836A4" w:rsidRPr="007836A4" w:rsidRDefault="007836A4" w:rsidP="009E555B">
    <w:pPr>
      <w:pStyle w:val="Footer"/>
      <w:ind w:firstLine="72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212" w14:textId="77777777" w:rsidR="00C00911" w:rsidRDefault="00C00911" w:rsidP="003D312C">
      <w:pPr>
        <w:spacing w:after="0" w:line="240" w:lineRule="auto"/>
      </w:pPr>
      <w:r>
        <w:separator/>
      </w:r>
    </w:p>
  </w:footnote>
  <w:footnote w:type="continuationSeparator" w:id="0">
    <w:p w14:paraId="740FCDF1" w14:textId="77777777" w:rsidR="00C00911" w:rsidRDefault="00C00911" w:rsidP="003D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119"/>
      <w:gridCol w:w="2410"/>
    </w:tblGrid>
    <w:tr w:rsidR="00B728A2" w:rsidRPr="007836A4" w14:paraId="7F16F630" w14:textId="77777777" w:rsidTr="00834AD4">
      <w:trPr>
        <w:trHeight w:hRule="exact" w:val="437"/>
      </w:trPr>
      <w:tc>
        <w:tcPr>
          <w:tcW w:w="3119" w:type="dxa"/>
          <w:vAlign w:val="center"/>
        </w:tcPr>
        <w:p w14:paraId="77B36F3D" w14:textId="77777777" w:rsidR="00B728A2" w:rsidRPr="00834AD4" w:rsidRDefault="00834AD4" w:rsidP="00834AD4">
          <w:pPr>
            <w:pStyle w:val="Header"/>
            <w:tabs>
              <w:tab w:val="right" w:pos="10466"/>
            </w:tabs>
            <w:rPr>
              <w:rFonts w:ascii="Arial" w:hAnsi="Arial" w:cs="Arial"/>
              <w:sz w:val="20"/>
              <w:szCs w:val="20"/>
            </w:rPr>
          </w:pPr>
          <w:r w:rsidRPr="00834AD4">
            <w:rPr>
              <w:rFonts w:ascii="Arial" w:hAnsi="Arial" w:cs="Arial"/>
              <w:sz w:val="20"/>
              <w:szCs w:val="20"/>
            </w:rPr>
            <w:t>Sponsor Use only: Ref Number</w:t>
          </w:r>
        </w:p>
      </w:tc>
      <w:tc>
        <w:tcPr>
          <w:tcW w:w="2410" w:type="dxa"/>
          <w:vAlign w:val="center"/>
        </w:tcPr>
        <w:p w14:paraId="39BF6874" w14:textId="77777777" w:rsidR="00B728A2" w:rsidRPr="007836A4" w:rsidRDefault="00B728A2" w:rsidP="000B0B45">
          <w:pPr>
            <w:pStyle w:val="Header"/>
            <w:tabs>
              <w:tab w:val="right" w:pos="10466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</w:tc>
    </w:tr>
  </w:tbl>
  <w:p w14:paraId="2EEF9DA7" w14:textId="77777777" w:rsidR="00B728A2" w:rsidRDefault="00B72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859"/>
    <w:multiLevelType w:val="hybridMultilevel"/>
    <w:tmpl w:val="3340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2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C"/>
    <w:rsid w:val="000023C8"/>
    <w:rsid w:val="0001736C"/>
    <w:rsid w:val="00035E3B"/>
    <w:rsid w:val="00045494"/>
    <w:rsid w:val="00051D2D"/>
    <w:rsid w:val="00052563"/>
    <w:rsid w:val="00062389"/>
    <w:rsid w:val="0006525F"/>
    <w:rsid w:val="00074242"/>
    <w:rsid w:val="00077ACD"/>
    <w:rsid w:val="000A3D49"/>
    <w:rsid w:val="000A4D8E"/>
    <w:rsid w:val="000B0B45"/>
    <w:rsid w:val="000C0E27"/>
    <w:rsid w:val="000C4E4A"/>
    <w:rsid w:val="000D0B2F"/>
    <w:rsid w:val="000D0B82"/>
    <w:rsid w:val="000E5D88"/>
    <w:rsid w:val="000E7897"/>
    <w:rsid w:val="00136114"/>
    <w:rsid w:val="001602AA"/>
    <w:rsid w:val="00172322"/>
    <w:rsid w:val="001A0D0C"/>
    <w:rsid w:val="001B283E"/>
    <w:rsid w:val="001B3796"/>
    <w:rsid w:val="001C77F0"/>
    <w:rsid w:val="001E6A7D"/>
    <w:rsid w:val="0020702A"/>
    <w:rsid w:val="00226702"/>
    <w:rsid w:val="002271A8"/>
    <w:rsid w:val="002367D3"/>
    <w:rsid w:val="00263833"/>
    <w:rsid w:val="002A05B6"/>
    <w:rsid w:val="002A0BE3"/>
    <w:rsid w:val="002B21E9"/>
    <w:rsid w:val="002D22CA"/>
    <w:rsid w:val="002D7E82"/>
    <w:rsid w:val="002E3FEA"/>
    <w:rsid w:val="00305181"/>
    <w:rsid w:val="00330C58"/>
    <w:rsid w:val="0035471B"/>
    <w:rsid w:val="003563DF"/>
    <w:rsid w:val="00360596"/>
    <w:rsid w:val="003B5744"/>
    <w:rsid w:val="003D312C"/>
    <w:rsid w:val="003D7C8D"/>
    <w:rsid w:val="00412EF0"/>
    <w:rsid w:val="00436CEC"/>
    <w:rsid w:val="00456F62"/>
    <w:rsid w:val="0048558A"/>
    <w:rsid w:val="004B20C3"/>
    <w:rsid w:val="00513402"/>
    <w:rsid w:val="005313F4"/>
    <w:rsid w:val="005675DA"/>
    <w:rsid w:val="005804F8"/>
    <w:rsid w:val="005A3318"/>
    <w:rsid w:val="005D2EC4"/>
    <w:rsid w:val="005F733F"/>
    <w:rsid w:val="0061069E"/>
    <w:rsid w:val="00617CA2"/>
    <w:rsid w:val="00625DDA"/>
    <w:rsid w:val="00643B2F"/>
    <w:rsid w:val="0066726A"/>
    <w:rsid w:val="006733B6"/>
    <w:rsid w:val="00676120"/>
    <w:rsid w:val="006947DC"/>
    <w:rsid w:val="0069499F"/>
    <w:rsid w:val="006D3648"/>
    <w:rsid w:val="006D5AE0"/>
    <w:rsid w:val="007000EB"/>
    <w:rsid w:val="00741786"/>
    <w:rsid w:val="0076281A"/>
    <w:rsid w:val="007707E3"/>
    <w:rsid w:val="007836A4"/>
    <w:rsid w:val="007A0F43"/>
    <w:rsid w:val="007A3883"/>
    <w:rsid w:val="007B6774"/>
    <w:rsid w:val="007C707F"/>
    <w:rsid w:val="007D0F7B"/>
    <w:rsid w:val="007D669D"/>
    <w:rsid w:val="007F3326"/>
    <w:rsid w:val="00800D00"/>
    <w:rsid w:val="008170D2"/>
    <w:rsid w:val="00834AD4"/>
    <w:rsid w:val="008614E3"/>
    <w:rsid w:val="008809CF"/>
    <w:rsid w:val="00882708"/>
    <w:rsid w:val="008A3CBD"/>
    <w:rsid w:val="00905ACA"/>
    <w:rsid w:val="00912C01"/>
    <w:rsid w:val="00913290"/>
    <w:rsid w:val="00941AC1"/>
    <w:rsid w:val="009456E0"/>
    <w:rsid w:val="00951490"/>
    <w:rsid w:val="00961C5F"/>
    <w:rsid w:val="0096689E"/>
    <w:rsid w:val="00986C57"/>
    <w:rsid w:val="009E4430"/>
    <w:rsid w:val="009E50DA"/>
    <w:rsid w:val="009E555B"/>
    <w:rsid w:val="00A04572"/>
    <w:rsid w:val="00A116DA"/>
    <w:rsid w:val="00A84732"/>
    <w:rsid w:val="00A87244"/>
    <w:rsid w:val="00AA1D96"/>
    <w:rsid w:val="00AA526E"/>
    <w:rsid w:val="00AC09D4"/>
    <w:rsid w:val="00B01529"/>
    <w:rsid w:val="00B060BA"/>
    <w:rsid w:val="00B275C8"/>
    <w:rsid w:val="00B367CB"/>
    <w:rsid w:val="00B573DD"/>
    <w:rsid w:val="00B6129B"/>
    <w:rsid w:val="00B728A2"/>
    <w:rsid w:val="00B733E6"/>
    <w:rsid w:val="00B7521E"/>
    <w:rsid w:val="00B80E6B"/>
    <w:rsid w:val="00B81215"/>
    <w:rsid w:val="00B91052"/>
    <w:rsid w:val="00BB5983"/>
    <w:rsid w:val="00BC14E4"/>
    <w:rsid w:val="00BC4FFF"/>
    <w:rsid w:val="00C00911"/>
    <w:rsid w:val="00C24854"/>
    <w:rsid w:val="00C34001"/>
    <w:rsid w:val="00C43C33"/>
    <w:rsid w:val="00C4612A"/>
    <w:rsid w:val="00C50756"/>
    <w:rsid w:val="00C64EFB"/>
    <w:rsid w:val="00C724C9"/>
    <w:rsid w:val="00C81A4D"/>
    <w:rsid w:val="00C87AF8"/>
    <w:rsid w:val="00CC1662"/>
    <w:rsid w:val="00CC6069"/>
    <w:rsid w:val="00CC7009"/>
    <w:rsid w:val="00CD4D1A"/>
    <w:rsid w:val="00CE6A99"/>
    <w:rsid w:val="00CE77D7"/>
    <w:rsid w:val="00CF4190"/>
    <w:rsid w:val="00D10C7B"/>
    <w:rsid w:val="00D34FE4"/>
    <w:rsid w:val="00D368CA"/>
    <w:rsid w:val="00D36CD2"/>
    <w:rsid w:val="00D422FD"/>
    <w:rsid w:val="00D96C63"/>
    <w:rsid w:val="00DA3D67"/>
    <w:rsid w:val="00DC2B9D"/>
    <w:rsid w:val="00DD784A"/>
    <w:rsid w:val="00DF2401"/>
    <w:rsid w:val="00E3214C"/>
    <w:rsid w:val="00E46211"/>
    <w:rsid w:val="00E6103E"/>
    <w:rsid w:val="00E65A01"/>
    <w:rsid w:val="00E817EB"/>
    <w:rsid w:val="00EB5ED9"/>
    <w:rsid w:val="00EF1214"/>
    <w:rsid w:val="00F10A0E"/>
    <w:rsid w:val="00F31816"/>
    <w:rsid w:val="00F574D4"/>
    <w:rsid w:val="00F8792C"/>
    <w:rsid w:val="00F90030"/>
    <w:rsid w:val="00F93DA8"/>
    <w:rsid w:val="00FD10CD"/>
    <w:rsid w:val="00FE199E"/>
    <w:rsid w:val="00FF5D5D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83629"/>
  <w15:docId w15:val="{E3E5D548-2102-46B9-AB0F-66CEE53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2C"/>
  </w:style>
  <w:style w:type="paragraph" w:styleId="Footer">
    <w:name w:val="footer"/>
    <w:basedOn w:val="Normal"/>
    <w:link w:val="Foot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2C"/>
  </w:style>
  <w:style w:type="paragraph" w:styleId="BalloonText">
    <w:name w:val="Balloon Text"/>
    <w:basedOn w:val="Normal"/>
    <w:link w:val="BalloonTextChar"/>
    <w:uiPriority w:val="99"/>
    <w:semiHidden/>
    <w:unhideWhenUsed/>
    <w:rsid w:val="003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6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7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44"/>
    <w:rPr>
      <w:b/>
      <w:bCs/>
      <w:sz w:val="20"/>
      <w:szCs w:val="20"/>
    </w:rPr>
  </w:style>
  <w:style w:type="paragraph" w:customStyle="1" w:styleId="Addressee">
    <w:name w:val="Addressee"/>
    <w:qFormat/>
    <w:rsid w:val="008809CF"/>
    <w:pPr>
      <w:spacing w:after="0" w:line="260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DSAE@nuh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37C4-3AD7-40BE-9CB9-4771B2F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stacey.arland</dc:creator>
  <cp:lastModifiedBy>Jennifer Craig (staff)</cp:lastModifiedBy>
  <cp:revision>2</cp:revision>
  <cp:lastPrinted>2015-05-20T14:28:00Z</cp:lastPrinted>
  <dcterms:created xsi:type="dcterms:W3CDTF">2023-11-21T05:16:00Z</dcterms:created>
  <dcterms:modified xsi:type="dcterms:W3CDTF">2023-11-21T05:16:00Z</dcterms:modified>
</cp:coreProperties>
</file>